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21" w:rsidRPr="005B129A" w:rsidRDefault="001A6321" w:rsidP="001A6321">
      <w:pPr>
        <w:rPr>
          <w:rFonts w:ascii="Times New Roman" w:hAnsi="Times New Roman" w:cs="Times New Roman"/>
          <w:b/>
          <w:sz w:val="32"/>
          <w:szCs w:val="32"/>
          <w:lang w:val="da-DK"/>
        </w:rPr>
      </w:pPr>
      <w:r w:rsidRPr="005B129A">
        <w:rPr>
          <w:rFonts w:ascii="Times New Roman" w:hAnsi="Times New Roman" w:cs="Times New Roman"/>
          <w:b/>
          <w:sz w:val="32"/>
          <w:szCs w:val="32"/>
          <w:lang w:val="da-DK"/>
        </w:rPr>
        <w:t>Mennesker omkring os</w:t>
      </w:r>
    </w:p>
    <w:p w:rsidR="005B129A" w:rsidRPr="005B129A" w:rsidRDefault="005B129A" w:rsidP="001A6321">
      <w:pPr>
        <w:rPr>
          <w:rFonts w:ascii="Times New Roman" w:hAnsi="Times New Roman" w:cs="Times New Roman"/>
          <w:sz w:val="24"/>
          <w:szCs w:val="24"/>
          <w:lang w:val="da-DK"/>
        </w:rPr>
      </w:pPr>
    </w:p>
    <w:p w:rsidR="001A6321" w:rsidRPr="005B129A" w:rsidRDefault="001A6321" w:rsidP="001A6321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5B129A">
        <w:rPr>
          <w:rFonts w:ascii="Times New Roman" w:hAnsi="Times New Roman" w:cs="Times New Roman"/>
          <w:sz w:val="24"/>
          <w:szCs w:val="24"/>
          <w:lang w:val="da-DK"/>
        </w:rPr>
        <w:t>Vi har læst nogle</w:t>
      </w:r>
      <w:r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 tekster om </w:t>
      </w:r>
      <w:r w:rsidRPr="005B129A">
        <w:rPr>
          <w:rFonts w:ascii="Times New Roman" w:hAnsi="Times New Roman" w:cs="Times New Roman"/>
          <w:sz w:val="24"/>
          <w:szCs w:val="24"/>
          <w:u w:val="single"/>
          <w:lang w:val="da-DK"/>
        </w:rPr>
        <w:t>mennesker omkring os</w:t>
      </w:r>
      <w:r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, f.eks. </w:t>
      </w:r>
      <w:r w:rsidRPr="005B129A">
        <w:rPr>
          <w:rFonts w:ascii="Times New Roman" w:hAnsi="Times New Roman" w:cs="Times New Roman"/>
          <w:i/>
          <w:sz w:val="24"/>
          <w:szCs w:val="24"/>
          <w:lang w:val="da-DK"/>
        </w:rPr>
        <w:t>“Menneskeæderen”, “</w:t>
      </w:r>
      <w:r w:rsidRPr="005B129A">
        <w:rPr>
          <w:rFonts w:ascii="Times New Roman" w:hAnsi="Times New Roman" w:cs="Times New Roman"/>
          <w:i/>
          <w:sz w:val="24"/>
          <w:szCs w:val="24"/>
          <w:lang w:val="da-DK"/>
        </w:rPr>
        <w:t xml:space="preserve">Myten om </w:t>
      </w:r>
      <w:proofErr w:type="spellStart"/>
      <w:r w:rsidRPr="005B129A">
        <w:rPr>
          <w:rFonts w:ascii="Times New Roman" w:hAnsi="Times New Roman" w:cs="Times New Roman"/>
          <w:i/>
          <w:sz w:val="24"/>
          <w:szCs w:val="24"/>
          <w:lang w:val="da-DK"/>
        </w:rPr>
        <w:t>Kysmet</w:t>
      </w:r>
      <w:proofErr w:type="spellEnd"/>
      <w:r w:rsidRPr="005B129A">
        <w:rPr>
          <w:rFonts w:ascii="Times New Roman" w:hAnsi="Times New Roman" w:cs="Times New Roman"/>
          <w:i/>
          <w:sz w:val="24"/>
          <w:szCs w:val="24"/>
          <w:lang w:val="da-DK"/>
        </w:rPr>
        <w:t xml:space="preserve">” </w:t>
      </w:r>
      <w:r w:rsidRPr="005B129A">
        <w:rPr>
          <w:rFonts w:ascii="Times New Roman" w:hAnsi="Times New Roman" w:cs="Times New Roman"/>
          <w:sz w:val="24"/>
          <w:szCs w:val="24"/>
          <w:lang w:val="da-DK"/>
        </w:rPr>
        <w:t>og</w:t>
      </w:r>
      <w:r w:rsidRPr="005B129A">
        <w:rPr>
          <w:rFonts w:ascii="Times New Roman" w:hAnsi="Times New Roman" w:cs="Times New Roman"/>
          <w:i/>
          <w:sz w:val="24"/>
          <w:szCs w:val="24"/>
          <w:lang w:val="da-DK"/>
        </w:rPr>
        <w:t xml:space="preserve"> “Pigen med den skøre bror”</w:t>
      </w:r>
      <w:r w:rsidRPr="005B129A">
        <w:rPr>
          <w:rFonts w:ascii="Times New Roman" w:hAnsi="Times New Roman" w:cs="Times New Roman"/>
          <w:sz w:val="24"/>
          <w:szCs w:val="24"/>
          <w:lang w:val="da-DK"/>
        </w:rPr>
        <w:t>.</w:t>
      </w:r>
      <w:r w:rsidRPr="005B129A">
        <w:rPr>
          <w:rFonts w:ascii="Times New Roman" w:hAnsi="Times New Roman" w:cs="Times New Roman"/>
          <w:i/>
          <w:sz w:val="24"/>
          <w:szCs w:val="24"/>
          <w:lang w:val="da-DK"/>
        </w:rPr>
        <w:t xml:space="preserve"> </w:t>
      </w:r>
    </w:p>
    <w:p w:rsidR="001A6321" w:rsidRPr="005B129A" w:rsidRDefault="001A6321" w:rsidP="001A6321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Forfatterne til teksterne mener, at det miljø og de mennesker man vokser op sammen med, kan have stor indflydelse på ens liv og mugligheder.  </w:t>
      </w:r>
    </w:p>
    <w:p w:rsidR="001A6321" w:rsidRPr="005B129A" w:rsidRDefault="001A6321" w:rsidP="001A6321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Læs teksten </w:t>
      </w:r>
      <w:r w:rsidRPr="005B129A">
        <w:rPr>
          <w:rFonts w:ascii="Times New Roman" w:hAnsi="Times New Roman" w:cs="Times New Roman"/>
          <w:i/>
          <w:sz w:val="24"/>
          <w:szCs w:val="24"/>
          <w:lang w:val="da-DK"/>
        </w:rPr>
        <w:t>”Familierne”</w:t>
      </w:r>
      <w:r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 af Dan </w:t>
      </w:r>
      <w:proofErr w:type="spellStart"/>
      <w:r w:rsidRPr="005B129A">
        <w:rPr>
          <w:rFonts w:ascii="Times New Roman" w:hAnsi="Times New Roman" w:cs="Times New Roman"/>
          <w:sz w:val="24"/>
          <w:szCs w:val="24"/>
          <w:lang w:val="da-DK"/>
        </w:rPr>
        <w:t>Turéll</w:t>
      </w:r>
      <w:proofErr w:type="spellEnd"/>
      <w:r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 s. 48-49</w:t>
      </w:r>
    </w:p>
    <w:p w:rsidR="001A6321" w:rsidRPr="005B129A" w:rsidRDefault="001A6321" w:rsidP="001A6321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5B129A">
        <w:rPr>
          <w:rFonts w:ascii="Times New Roman" w:hAnsi="Times New Roman" w:cs="Times New Roman"/>
          <w:sz w:val="24"/>
          <w:szCs w:val="24"/>
          <w:lang w:val="da-DK"/>
        </w:rPr>
        <w:t>Tænk over hvor mange mennesker</w:t>
      </w:r>
      <w:r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 der på en eller anden måde påvirker </w:t>
      </w:r>
      <w:r w:rsidRPr="005B129A">
        <w:rPr>
          <w:rFonts w:ascii="Times New Roman" w:hAnsi="Times New Roman" w:cs="Times New Roman"/>
          <w:b/>
          <w:sz w:val="24"/>
          <w:szCs w:val="24"/>
          <w:lang w:val="da-DK"/>
        </w:rPr>
        <w:t>dig</w:t>
      </w:r>
      <w:r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 og har indflydelse på </w:t>
      </w:r>
      <w:r w:rsidRPr="005B129A">
        <w:rPr>
          <w:rFonts w:ascii="Times New Roman" w:hAnsi="Times New Roman" w:cs="Times New Roman"/>
          <w:b/>
          <w:sz w:val="24"/>
          <w:szCs w:val="24"/>
          <w:lang w:val="da-DK"/>
        </w:rPr>
        <w:t>dit liv</w:t>
      </w:r>
      <w:r w:rsidRPr="005B129A">
        <w:rPr>
          <w:rFonts w:ascii="Times New Roman" w:hAnsi="Times New Roman" w:cs="Times New Roman"/>
          <w:sz w:val="24"/>
          <w:szCs w:val="24"/>
          <w:lang w:val="da-DK"/>
        </w:rPr>
        <w:t>. Det kan være nære familiemedlemmer, venner, klassekammerater eller andre mennesker, du kommer i kontakt med.</w:t>
      </w:r>
    </w:p>
    <w:p w:rsidR="005B129A" w:rsidRPr="005B129A" w:rsidRDefault="005B129A" w:rsidP="001A6321">
      <w:pPr>
        <w:rPr>
          <w:rFonts w:ascii="Times New Roman" w:hAnsi="Times New Roman" w:cs="Times New Roman"/>
          <w:sz w:val="24"/>
          <w:szCs w:val="24"/>
          <w:lang w:val="da-DK"/>
        </w:rPr>
      </w:pPr>
    </w:p>
    <w:p w:rsidR="001A6321" w:rsidRPr="005B129A" w:rsidRDefault="001A6321" w:rsidP="001A6321">
      <w:pPr>
        <w:rPr>
          <w:rFonts w:ascii="Times New Roman" w:hAnsi="Times New Roman" w:cs="Times New Roman"/>
          <w:b/>
          <w:sz w:val="24"/>
          <w:szCs w:val="24"/>
          <w:u w:val="single"/>
          <w:lang w:val="da-DK"/>
        </w:rPr>
      </w:pPr>
      <w:r w:rsidRPr="005B129A">
        <w:rPr>
          <w:rFonts w:ascii="Times New Roman" w:hAnsi="Times New Roman" w:cs="Times New Roman"/>
          <w:b/>
          <w:sz w:val="24"/>
          <w:szCs w:val="24"/>
          <w:u w:val="single"/>
          <w:lang w:val="da-DK"/>
        </w:rPr>
        <w:t xml:space="preserve">Skriv en </w:t>
      </w:r>
      <w:r w:rsidRPr="005B129A">
        <w:rPr>
          <w:rFonts w:ascii="Times New Roman" w:hAnsi="Times New Roman" w:cs="Times New Roman"/>
          <w:b/>
          <w:sz w:val="24"/>
          <w:szCs w:val="24"/>
          <w:u w:val="single"/>
          <w:lang w:val="da-DK"/>
        </w:rPr>
        <w:t>stil</w:t>
      </w:r>
      <w:r w:rsidRPr="005B129A">
        <w:rPr>
          <w:rFonts w:ascii="Times New Roman" w:hAnsi="Times New Roman" w:cs="Times New Roman"/>
          <w:b/>
          <w:sz w:val="24"/>
          <w:szCs w:val="24"/>
          <w:u w:val="single"/>
          <w:lang w:val="da-DK"/>
        </w:rPr>
        <w:t xml:space="preserve">, hvor du fortæller om et eller flere mennesker, der har haft stor indflydelse på dit liv. </w:t>
      </w:r>
    </w:p>
    <w:p w:rsidR="001A6321" w:rsidRPr="005B129A" w:rsidRDefault="001A6321" w:rsidP="001A6321">
      <w:pPr>
        <w:rPr>
          <w:lang w:val="da-DK"/>
        </w:rPr>
      </w:pPr>
    </w:p>
    <w:p w:rsidR="005B129A" w:rsidRPr="005B129A" w:rsidRDefault="005B129A" w:rsidP="001A6321">
      <w:pPr>
        <w:rPr>
          <w:lang w:val="da-DK"/>
        </w:rPr>
      </w:pPr>
    </w:p>
    <w:p w:rsidR="001A6321" w:rsidRPr="005B129A" w:rsidRDefault="001A6321" w:rsidP="001A632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da-DK"/>
        </w:rPr>
      </w:pPr>
      <w:r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Skriftstørrelse (overskrift) </w:t>
      </w:r>
      <w:r w:rsidRPr="005B129A">
        <w:rPr>
          <w:rFonts w:ascii="Times New Roman" w:hAnsi="Times New Roman" w:cs="Times New Roman"/>
          <w:sz w:val="24"/>
          <w:szCs w:val="24"/>
          <w:lang w:val="da-DK"/>
        </w:rPr>
        <w:t>16</w:t>
      </w:r>
    </w:p>
    <w:p w:rsidR="001A6321" w:rsidRPr="005B129A" w:rsidRDefault="001A6321" w:rsidP="001A632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da-DK"/>
        </w:rPr>
      </w:pPr>
      <w:r w:rsidRPr="005B129A">
        <w:rPr>
          <w:rFonts w:ascii="Times New Roman" w:hAnsi="Times New Roman" w:cs="Times New Roman"/>
          <w:sz w:val="24"/>
          <w:szCs w:val="24"/>
          <w:lang w:val="da-DK"/>
        </w:rPr>
        <w:t>S</w:t>
      </w:r>
      <w:r w:rsidR="005B129A" w:rsidRPr="005B129A">
        <w:rPr>
          <w:rFonts w:ascii="Times New Roman" w:hAnsi="Times New Roman" w:cs="Times New Roman"/>
          <w:sz w:val="24"/>
          <w:szCs w:val="24"/>
          <w:lang w:val="da-DK"/>
        </w:rPr>
        <w:t>kriftstørrelse (stil)</w:t>
      </w:r>
      <w:r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 12</w:t>
      </w:r>
    </w:p>
    <w:p w:rsidR="001A6321" w:rsidRPr="005B129A" w:rsidRDefault="005B129A" w:rsidP="001A632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da-DK"/>
        </w:rPr>
      </w:pPr>
      <w:r w:rsidRPr="005B129A">
        <w:rPr>
          <w:rFonts w:ascii="Times New Roman" w:hAnsi="Times New Roman" w:cs="Times New Roman"/>
          <w:sz w:val="24"/>
          <w:szCs w:val="24"/>
          <w:lang w:val="da-DK"/>
        </w:rPr>
        <w:t>Skrifttype</w:t>
      </w:r>
      <w:r w:rsidR="001A6321"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 Times New Roman</w:t>
      </w:r>
    </w:p>
    <w:p w:rsidR="001A6321" w:rsidRPr="005B129A" w:rsidRDefault="005B129A" w:rsidP="001A632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da-DK"/>
        </w:rPr>
      </w:pPr>
      <w:r w:rsidRPr="005B129A">
        <w:rPr>
          <w:rFonts w:ascii="Times New Roman" w:hAnsi="Times New Roman" w:cs="Times New Roman"/>
          <w:sz w:val="24"/>
          <w:szCs w:val="24"/>
          <w:lang w:val="da-DK"/>
        </w:rPr>
        <w:t>Linjeafstand</w:t>
      </w:r>
      <w:r w:rsidR="001A6321"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 1,5</w:t>
      </w:r>
    </w:p>
    <w:p w:rsidR="001A6321" w:rsidRPr="005B129A" w:rsidRDefault="001A6321" w:rsidP="001A632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da-DK"/>
        </w:rPr>
      </w:pPr>
      <w:r w:rsidRPr="005B129A">
        <w:rPr>
          <w:rFonts w:ascii="Times New Roman" w:hAnsi="Times New Roman" w:cs="Times New Roman"/>
          <w:sz w:val="24"/>
          <w:szCs w:val="24"/>
          <w:lang w:val="da-DK"/>
        </w:rPr>
        <w:t>In</w:t>
      </w:r>
      <w:r w:rsidR="005B129A"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dledning </w:t>
      </w:r>
      <w:r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5 - 10 </w:t>
      </w:r>
      <w:r w:rsidR="005B129A" w:rsidRPr="005B129A">
        <w:rPr>
          <w:rFonts w:ascii="Times New Roman" w:hAnsi="Times New Roman" w:cs="Times New Roman"/>
          <w:sz w:val="24"/>
          <w:szCs w:val="24"/>
          <w:lang w:val="da-DK"/>
        </w:rPr>
        <w:t>linjer</w:t>
      </w:r>
    </w:p>
    <w:p w:rsidR="001A6321" w:rsidRPr="005B129A" w:rsidRDefault="005B129A" w:rsidP="001A632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da-DK"/>
        </w:rPr>
      </w:pPr>
      <w:r w:rsidRPr="005B129A">
        <w:rPr>
          <w:rFonts w:ascii="Times New Roman" w:hAnsi="Times New Roman" w:cs="Times New Roman"/>
          <w:sz w:val="24"/>
          <w:szCs w:val="24"/>
          <w:lang w:val="da-DK"/>
        </w:rPr>
        <w:t>Afslutning</w:t>
      </w:r>
      <w:r w:rsidR="001A6321" w:rsidRPr="005B129A">
        <w:rPr>
          <w:rFonts w:ascii="Times New Roman" w:hAnsi="Times New Roman" w:cs="Times New Roman"/>
          <w:sz w:val="24"/>
          <w:szCs w:val="24"/>
          <w:lang w:val="da-DK"/>
        </w:rPr>
        <w:t xml:space="preserve"> 3 - 5 </w:t>
      </w:r>
      <w:r w:rsidRPr="005B129A">
        <w:rPr>
          <w:rFonts w:ascii="Times New Roman" w:hAnsi="Times New Roman" w:cs="Times New Roman"/>
          <w:sz w:val="24"/>
          <w:szCs w:val="24"/>
          <w:lang w:val="da-DK"/>
        </w:rPr>
        <w:t>linjer</w:t>
      </w:r>
    </w:p>
    <w:p w:rsidR="001A6321" w:rsidRPr="005B129A" w:rsidRDefault="005B129A" w:rsidP="001A632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da-DK"/>
        </w:rPr>
      </w:pPr>
      <w:r w:rsidRPr="005B129A">
        <w:rPr>
          <w:rFonts w:ascii="Times New Roman" w:hAnsi="Times New Roman" w:cs="Times New Roman"/>
          <w:sz w:val="24"/>
          <w:szCs w:val="24"/>
          <w:lang w:val="da-DK"/>
        </w:rPr>
        <w:t>Stilen skal være 1 side</w:t>
      </w:r>
    </w:p>
    <w:p w:rsidR="001A6321" w:rsidRPr="005B129A" w:rsidRDefault="005B129A" w:rsidP="001A632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da-DK"/>
        </w:rPr>
      </w:pPr>
      <w:r w:rsidRPr="005B129A">
        <w:rPr>
          <w:rFonts w:ascii="Times New Roman" w:hAnsi="Times New Roman" w:cs="Times New Roman"/>
          <w:sz w:val="24"/>
          <w:szCs w:val="24"/>
          <w:lang w:val="da-DK"/>
        </w:rPr>
        <w:t>Du vælger selv overskrift</w:t>
      </w:r>
    </w:p>
    <w:p w:rsidR="005B129A" w:rsidRPr="005B129A" w:rsidRDefault="005B129A" w:rsidP="001A632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da-DK"/>
        </w:rPr>
      </w:pPr>
      <w:r w:rsidRPr="005B129A">
        <w:rPr>
          <w:rFonts w:ascii="Times New Roman" w:hAnsi="Times New Roman" w:cs="Times New Roman"/>
          <w:sz w:val="24"/>
          <w:szCs w:val="24"/>
          <w:lang w:val="da-DK"/>
        </w:rPr>
        <w:t>Husk: godt og varieret sprog</w:t>
      </w:r>
    </w:p>
    <w:p w:rsidR="001A6321" w:rsidRPr="005B129A" w:rsidRDefault="001A6321" w:rsidP="001A6321">
      <w:pPr>
        <w:rPr>
          <w:b/>
          <w:u w:val="single"/>
          <w:lang w:val="da-DK"/>
        </w:rPr>
      </w:pPr>
      <w:bookmarkStart w:id="0" w:name="_GoBack"/>
      <w:bookmarkEnd w:id="0"/>
    </w:p>
    <w:p w:rsidR="001A6321" w:rsidRPr="005B129A" w:rsidRDefault="001A6321" w:rsidP="001A6321">
      <w:pPr>
        <w:rPr>
          <w:lang w:val="da-DK"/>
        </w:rPr>
      </w:pPr>
    </w:p>
    <w:p w:rsidR="002C33E3" w:rsidRPr="005B129A" w:rsidRDefault="002C33E3" w:rsidP="001A6321">
      <w:pPr>
        <w:rPr>
          <w:lang w:val="da-DK"/>
        </w:rPr>
      </w:pPr>
    </w:p>
    <w:sectPr w:rsidR="002C33E3" w:rsidRPr="005B12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41C"/>
    <w:multiLevelType w:val="hybridMultilevel"/>
    <w:tmpl w:val="5DD2B7E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03403"/>
    <w:multiLevelType w:val="hybridMultilevel"/>
    <w:tmpl w:val="17428CD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E3"/>
    <w:rsid w:val="000861D0"/>
    <w:rsid w:val="001A6321"/>
    <w:rsid w:val="002C33E3"/>
    <w:rsid w:val="005B129A"/>
    <w:rsid w:val="007F74C2"/>
    <w:rsid w:val="00B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CA38"/>
  <w15:chartTrackingRefBased/>
  <w15:docId w15:val="{6DE71965-BE04-4AEA-824C-3F403938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32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C33E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3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cp:lastPrinted>2021-10-20T08:11:00Z</cp:lastPrinted>
  <dcterms:created xsi:type="dcterms:W3CDTF">2021-10-20T08:05:00Z</dcterms:created>
  <dcterms:modified xsi:type="dcterms:W3CDTF">2021-10-20T21:39:00Z</dcterms:modified>
</cp:coreProperties>
</file>